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F98" w:rsidRPr="00A235FB" w:rsidRDefault="00B45F98" w:rsidP="00B45F98">
      <w:pPr>
        <w:spacing w:after="200" w:line="276" w:lineRule="auto"/>
        <w:jc w:val="center"/>
        <w:rPr>
          <w:rFonts w:ascii="Arial" w:hAnsi="Arial" w:cs="Arial"/>
          <w:b/>
          <w:lang w:val="pt-BR"/>
        </w:rPr>
      </w:pPr>
      <w:r w:rsidRPr="00A235FB">
        <w:rPr>
          <w:rFonts w:ascii="Arial" w:hAnsi="Arial" w:cs="Arial"/>
          <w:b/>
          <w:lang w:val="pt-BR"/>
        </w:rPr>
        <w:t>Orientações para a</w:t>
      </w:r>
      <w:r>
        <w:rPr>
          <w:rFonts w:ascii="Arial" w:hAnsi="Arial" w:cs="Arial"/>
          <w:b/>
          <w:lang w:val="pt-BR"/>
        </w:rPr>
        <w:t xml:space="preserve"> elaboração</w:t>
      </w:r>
      <w:r w:rsidRPr="00A235FB">
        <w:rPr>
          <w:rFonts w:ascii="Arial" w:hAnsi="Arial" w:cs="Arial"/>
          <w:b/>
          <w:lang w:val="pt-BR"/>
        </w:rPr>
        <w:t xml:space="preserve"> dos relatórios dos Estágios </w:t>
      </w:r>
      <w:r>
        <w:rPr>
          <w:rFonts w:ascii="Arial" w:hAnsi="Arial" w:cs="Arial"/>
          <w:b/>
          <w:lang w:val="pt-BR"/>
        </w:rPr>
        <w:t xml:space="preserve">Curriculares </w:t>
      </w:r>
      <w:r w:rsidRPr="00A235FB">
        <w:rPr>
          <w:rFonts w:ascii="Arial" w:hAnsi="Arial" w:cs="Arial"/>
          <w:b/>
          <w:lang w:val="pt-BR"/>
        </w:rPr>
        <w:t>Obrigatórios</w:t>
      </w:r>
      <w:r>
        <w:rPr>
          <w:rFonts w:ascii="Arial" w:hAnsi="Arial" w:cs="Arial"/>
          <w:b/>
          <w:lang w:val="pt-BR"/>
        </w:rPr>
        <w:t xml:space="preserve"> do oitavo (8º) período </w:t>
      </w:r>
    </w:p>
    <w:p w:rsidR="00B45F98" w:rsidRPr="00A235FB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A235FB">
        <w:rPr>
          <w:rFonts w:ascii="Arial" w:hAnsi="Arial" w:cs="Arial"/>
          <w:lang w:val="pt-BR"/>
        </w:rPr>
        <w:t>O relatório final de estágio deve ser entregue ao professor orientador dentro do prazo pré-estabelecido para correção e avaliação. A versão final do relatório (pós correções) deve ser entregue ao supervisor de estágio (formato online – via e</w:t>
      </w:r>
      <w:r>
        <w:rPr>
          <w:rFonts w:ascii="Arial" w:hAnsi="Arial" w:cs="Arial"/>
          <w:lang w:val="pt-BR"/>
        </w:rPr>
        <w:t>-</w:t>
      </w:r>
      <w:r w:rsidRPr="00A235FB">
        <w:rPr>
          <w:rFonts w:ascii="Arial" w:hAnsi="Arial" w:cs="Arial"/>
          <w:lang w:val="pt-BR"/>
        </w:rPr>
        <w:t>mail</w:t>
      </w:r>
      <w:r>
        <w:rPr>
          <w:rFonts w:ascii="Arial" w:hAnsi="Arial" w:cs="Arial"/>
          <w:lang w:val="pt-BR"/>
        </w:rPr>
        <w:t xml:space="preserve">, </w:t>
      </w:r>
      <w:r w:rsidRPr="00A235FB">
        <w:rPr>
          <w:rFonts w:ascii="Arial" w:hAnsi="Arial" w:cs="Arial"/>
          <w:lang w:val="pt-BR"/>
        </w:rPr>
        <w:t>entregue em CD ou em papel</w:t>
      </w:r>
      <w:r>
        <w:rPr>
          <w:rFonts w:ascii="Arial" w:hAnsi="Arial" w:cs="Arial"/>
          <w:lang w:val="pt-BR"/>
        </w:rPr>
        <w:t>,</w:t>
      </w:r>
      <w:r w:rsidRPr="00A235FB">
        <w:rPr>
          <w:rFonts w:ascii="Arial" w:hAnsi="Arial" w:cs="Arial"/>
          <w:lang w:val="pt-BR"/>
        </w:rPr>
        <w:t xml:space="preserve"> </w:t>
      </w:r>
      <w:proofErr w:type="gramStart"/>
      <w:r w:rsidRPr="00A235FB">
        <w:rPr>
          <w:rFonts w:ascii="Arial" w:hAnsi="Arial" w:cs="Arial"/>
          <w:lang w:val="pt-BR"/>
        </w:rPr>
        <w:t>à</w:t>
      </w:r>
      <w:proofErr w:type="gramEnd"/>
      <w:r w:rsidRPr="00A235FB">
        <w:rPr>
          <w:rFonts w:ascii="Arial" w:hAnsi="Arial" w:cs="Arial"/>
          <w:lang w:val="pt-BR"/>
        </w:rPr>
        <w:t xml:space="preserve"> combinar) e ao professor orientador </w:t>
      </w:r>
      <w:r w:rsidRPr="006A789D">
        <w:rPr>
          <w:rFonts w:ascii="Arial" w:hAnsi="Arial" w:cs="Arial"/>
          <w:lang w:val="pt-BR"/>
        </w:rPr>
        <w:t xml:space="preserve">em formato impresso. </w:t>
      </w:r>
    </w:p>
    <w:p w:rsidR="00B45F98" w:rsidRPr="00A235FB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A235FB">
        <w:rPr>
          <w:rFonts w:ascii="Arial" w:hAnsi="Arial" w:cs="Arial"/>
          <w:lang w:val="pt-BR"/>
        </w:rPr>
        <w:t xml:space="preserve">O professor orientador encaminhará a versão final do relatório de estágio para arquivamento </w:t>
      </w:r>
      <w:r>
        <w:rPr>
          <w:rFonts w:ascii="Arial" w:hAnsi="Arial" w:cs="Arial"/>
          <w:lang w:val="pt-BR"/>
        </w:rPr>
        <w:t>d</w:t>
      </w:r>
      <w:r w:rsidRPr="00A235FB">
        <w:rPr>
          <w:rFonts w:ascii="Arial" w:hAnsi="Arial" w:cs="Arial"/>
          <w:lang w:val="pt-BR"/>
        </w:rPr>
        <w:t>a coordenação de estágios do curso de Nutrição.</w:t>
      </w:r>
    </w:p>
    <w:p w:rsidR="00B45F98" w:rsidRPr="00A235FB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A235FB">
        <w:rPr>
          <w:rFonts w:ascii="Arial" w:hAnsi="Arial" w:cs="Arial"/>
          <w:lang w:val="pt-BR"/>
        </w:rPr>
        <w:t xml:space="preserve">Os relatórios finais de estágio curricular obrigatórios do curso de Nutrição </w:t>
      </w:r>
      <w:r>
        <w:rPr>
          <w:rFonts w:ascii="Arial" w:hAnsi="Arial" w:cs="Arial"/>
          <w:lang w:val="pt-BR"/>
        </w:rPr>
        <w:t>da Faculdade Dinâmica</w:t>
      </w:r>
      <w:r w:rsidRPr="00A235FB">
        <w:rPr>
          <w:rFonts w:ascii="Arial" w:hAnsi="Arial" w:cs="Arial"/>
          <w:lang w:val="pt-BR"/>
        </w:rPr>
        <w:t xml:space="preserve"> devem ser apresentados conforme normas da Associação Brasileira de Normas Técnicas (ABNT</w:t>
      </w:r>
      <w:r>
        <w:rPr>
          <w:rFonts w:ascii="Arial" w:hAnsi="Arial" w:cs="Arial"/>
          <w:lang w:val="pt-BR"/>
        </w:rPr>
        <w:t xml:space="preserve">), em sua mais recente atualização. </w:t>
      </w:r>
    </w:p>
    <w:p w:rsidR="00B45F98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A235FB">
        <w:rPr>
          <w:rFonts w:ascii="Arial" w:hAnsi="Arial" w:cs="Arial"/>
          <w:lang w:val="pt-BR"/>
        </w:rPr>
        <w:t xml:space="preserve">Em resumo deve-se atentar para o uso de fonte padrão (Arial ou Times New Roman), tamanho 12, espaçamento entre linhas de 1,5, margens superior e esquerda de 3cm e inferior e direita de 2cm. É importante redigir um texto analítico, ressaltando situações e experiências vivenciadas no decorrer do estágio e as oportunidades de utilização dos conhecimentos adquiridos no curso, sem descrições pormenorizadas. Exceto quando essas contribuam para contextualizar a análise de situações específicas. </w:t>
      </w:r>
    </w:p>
    <w:p w:rsidR="00B45F98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A235FB">
        <w:rPr>
          <w:rFonts w:ascii="Arial" w:hAnsi="Arial" w:cs="Arial"/>
          <w:lang w:val="pt-BR"/>
        </w:rPr>
        <w:t>Quanto à estrutura</w:t>
      </w:r>
      <w:r>
        <w:rPr>
          <w:rFonts w:ascii="Arial" w:hAnsi="Arial" w:cs="Arial"/>
          <w:lang w:val="pt-BR"/>
        </w:rPr>
        <w:t xml:space="preserve"> geral dos relatórios</w:t>
      </w:r>
      <w:r w:rsidRPr="00A235FB">
        <w:rPr>
          <w:rFonts w:ascii="Arial" w:hAnsi="Arial" w:cs="Arial"/>
          <w:lang w:val="pt-BR"/>
        </w:rPr>
        <w:t xml:space="preserve">, ela deve </w:t>
      </w:r>
      <w:r>
        <w:rPr>
          <w:rFonts w:ascii="Arial" w:hAnsi="Arial" w:cs="Arial"/>
          <w:lang w:val="pt-BR"/>
        </w:rPr>
        <w:t xml:space="preserve">conter: Capa, folha de rosto e sumário, estruturados de acordo com as normas da ABNT e a estrutura dos conteúdos dos relatórios deve </w:t>
      </w:r>
      <w:r w:rsidRPr="00A235FB">
        <w:rPr>
          <w:rFonts w:ascii="Arial" w:hAnsi="Arial" w:cs="Arial"/>
          <w:lang w:val="pt-BR"/>
        </w:rPr>
        <w:t>ser específica segundo as três distintas áreas de estágio, a saber:</w:t>
      </w:r>
    </w:p>
    <w:p w:rsidR="00B45F98" w:rsidRPr="00980CC0" w:rsidRDefault="00B45F98" w:rsidP="00B45F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ESTÁGIO CURRICULAR OBRIGATÓRIO EM</w:t>
      </w:r>
      <w:r>
        <w:rPr>
          <w:rFonts w:ascii="Arial" w:hAnsi="Arial" w:cs="Arial"/>
          <w:b/>
          <w:lang w:val="pt-BR"/>
        </w:rPr>
        <w:t xml:space="preserve"> NUTRIÇÃO SOCIAL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b/>
          <w:lang w:val="pt-BR"/>
        </w:rPr>
        <w:t>Introdução:</w:t>
      </w:r>
      <w:r w:rsidRPr="00980CC0">
        <w:rPr>
          <w:rFonts w:ascii="Arial" w:hAnsi="Arial" w:cs="Arial"/>
          <w:lang w:val="pt-BR"/>
        </w:rPr>
        <w:t xml:space="preserve"> A introdução deve contemplar os seguintes tópicos: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Fundamentação teórica sobre a área de estágio.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Relevância do(s) problema(s) para a saúde pública;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Revisão bibliográfica sucinta sobre o(s) assunto(s);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Caracterização do campo de estágio (localização, como se estrutura, descrição dos setores existentes, número de funcionários, atividades desenvolvidas, importância do campo para a comunidade e demais informações relevantes).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Objetivos geral e específicos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 xml:space="preserve">O que se pretende. </w:t>
      </w:r>
      <w:proofErr w:type="spellStart"/>
      <w:r w:rsidRPr="00980CC0">
        <w:rPr>
          <w:rFonts w:ascii="Arial" w:hAnsi="Arial" w:cs="Arial"/>
          <w:lang w:val="pt-BR"/>
        </w:rPr>
        <w:t>Ex</w:t>
      </w:r>
      <w:proofErr w:type="spellEnd"/>
      <w:r w:rsidRPr="00980CC0">
        <w:rPr>
          <w:rFonts w:ascii="Arial" w:hAnsi="Arial" w:cs="Arial"/>
          <w:lang w:val="pt-BR"/>
        </w:rPr>
        <w:t>: identificar, avaliar, descrever – vide objetivo geral do estágio.</w:t>
      </w:r>
    </w:p>
    <w:p w:rsidR="00B45F98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lastRenderedPageBreak/>
        <w:t>Como fazer para alcançar o objetivo geral – vide atividades previstas no termo de compromisso / plano de trabalho.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Atividades desenvolvidas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Caracterizar e analisar todas as atividades do estágio, contemplando o objetivo de cada atividade, período, área e população alvo (se for o caso), metodologia empregada em cada atividade, profissional responsável, tratamentos estatísticos realizados (quando for o caso), os resultados obtidos e demais informações necessárias.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Descrever os resultados encontrados de acordo com a atividade desenvolvida, apresentando-os em tabelas, gráficos, figuras, quadros.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Discussão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Realizar uma análise crítica das atividades executadas, amparando-se na literatura e legislações vigentes (quando pertinente).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Discutir a respeito do período de realização do estágio, aproveitamento, habilidades e conhecimentos adquiridos, destacando a contribuição do estágio para a prática profissional.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Podem ser descritas recomendações para o setor público/governo quando necessário.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Considerações finais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Referências Bibliográficas Anexos/Apêndices</w:t>
      </w:r>
    </w:p>
    <w:p w:rsidR="00B45F98" w:rsidRPr="00980CC0" w:rsidRDefault="00B45F98" w:rsidP="00B45F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 xml:space="preserve">ESTÁGIO CURRICULAR OBRIGATÓRIO </w:t>
      </w:r>
      <w:r>
        <w:rPr>
          <w:rFonts w:ascii="Arial" w:hAnsi="Arial" w:cs="Arial"/>
          <w:b/>
          <w:lang w:val="pt-BR"/>
        </w:rPr>
        <w:t>EM UNIDADES PRODUTORAS DE ALIMENTOS</w:t>
      </w:r>
      <w:r w:rsidRPr="00980CC0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 xml:space="preserve">E </w:t>
      </w:r>
      <w:r w:rsidRPr="00980CC0">
        <w:rPr>
          <w:rFonts w:ascii="Arial" w:hAnsi="Arial" w:cs="Arial"/>
          <w:b/>
          <w:lang w:val="pt-BR"/>
        </w:rPr>
        <w:t>EM UNIDADES DE ALIMENTAÇÃO E NUTRIÇÃO</w:t>
      </w:r>
      <w:r>
        <w:rPr>
          <w:rFonts w:ascii="Arial" w:hAnsi="Arial" w:cs="Arial"/>
          <w:b/>
          <w:lang w:val="pt-BR"/>
        </w:rPr>
        <w:t xml:space="preserve"> 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Introdução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Revisão bibliográfica sucinta sobre a importância das Unidades de Alimentação e Nutrição e suas características;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Informações gerais sobre a empresa onde o estágio se desenvolveu;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Apresentação sucinta dos objetivos propostos pelo estágio.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Objetivos geral e específicos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 xml:space="preserve">O que se pretende. </w:t>
      </w:r>
      <w:proofErr w:type="spellStart"/>
      <w:r w:rsidRPr="00980CC0">
        <w:rPr>
          <w:rFonts w:ascii="Arial" w:hAnsi="Arial" w:cs="Arial"/>
          <w:lang w:val="pt-BR"/>
        </w:rPr>
        <w:t>Ex</w:t>
      </w:r>
      <w:proofErr w:type="spellEnd"/>
      <w:r w:rsidRPr="00980CC0">
        <w:rPr>
          <w:rFonts w:ascii="Arial" w:hAnsi="Arial" w:cs="Arial"/>
          <w:lang w:val="pt-BR"/>
        </w:rPr>
        <w:t>: identificar, avaliar, descrever;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Como fazer para alcançar o objetivo geral.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Atividades Desenvolvidas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Descrever todos os materiais/instrumentos utilizados durante o estágio para o controle de qualidade dos alimentos;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Nesta etapa, devem ser descritas, de forma sucinta, a participação do estagiário, nas atividades da UAN;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Caracterizar as atividades da UAN como características do cliente, tipos de refeições, número de refeições diárias, tipo de cardápio;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Descrever também metodologias utilizadas para executar as atividades na Unidade.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Resultados e discussão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Descrever os resultados encontrados de acordo com a atividade desenvolvida em tabelas, gráficos, figuras ou quadros. Discutir os dados obtidos comparando-os com a literatura mais recente e legislações em vigência. Neste momento, o aluno deverá ser capaz de aplicar o senso crítico e demonstrar todo o conhecimento adquirido durante a</w:t>
      </w:r>
      <w:r>
        <w:rPr>
          <w:rFonts w:ascii="Arial" w:hAnsi="Arial" w:cs="Arial"/>
          <w:lang w:val="pt-BR"/>
        </w:rPr>
        <w:t xml:space="preserve"> </w:t>
      </w:r>
      <w:r w:rsidRPr="00980CC0">
        <w:rPr>
          <w:rFonts w:ascii="Arial" w:hAnsi="Arial" w:cs="Arial"/>
          <w:lang w:val="pt-BR"/>
        </w:rPr>
        <w:t>graduação.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Referências Bibliográficas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Considerações finais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Explicitar os problemas encontrados e as sugestões de melhorias, baseadas nas legislações vigentes, além dos conhecimentos adquiridos e sua aplicação no mercado de trabalho, se as expectativas foram atendidas e a contribuição do aluno durante o período de estágio para o bom fluxo de atividades da Unidade.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Anexos/Apêndices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2.1 Projeto De Conclusão De Estágio - Unidades De Alimentação e Nutrição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O Projeto de Conclusão de Estágio deve ser entregue junto ao Relatório (mesmo espiral), no caso do estágio supervisionado curricular obrigatório em Unidades de Alimentação</w:t>
      </w:r>
      <w:r>
        <w:rPr>
          <w:rFonts w:ascii="Arial" w:hAnsi="Arial" w:cs="Arial"/>
          <w:lang w:val="pt-BR"/>
        </w:rPr>
        <w:t xml:space="preserve"> e Nutrição</w:t>
      </w:r>
      <w:r w:rsidRPr="00980CC0">
        <w:rPr>
          <w:rFonts w:ascii="Arial" w:hAnsi="Arial" w:cs="Arial"/>
          <w:lang w:val="pt-BR"/>
        </w:rPr>
        <w:t>, e seguir as mesmas normas de formatação descritas acima, apresentando os seguintes itens: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Justificativa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Objetivos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Metodologia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Resultados esperados e alcançados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Conclusão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Referências Bibliográficas</w:t>
      </w:r>
    </w:p>
    <w:p w:rsidR="00B45F98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Anexos</w:t>
      </w:r>
    </w:p>
    <w:p w:rsidR="00B45F98" w:rsidRPr="00980CC0" w:rsidRDefault="00B45F98" w:rsidP="00B45F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ESTÁGIO CURRICULAR OBRIGATÓRIO EM NUTRIÇÃO CLÍNICA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Deve ser entregue pelo aluno estagiário um estudo de caso (apresentação oral e escrita):</w:t>
      </w:r>
    </w:p>
    <w:p w:rsidR="00B45F98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Roteiro para elaboração do estudo de caso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Identificação do Paciente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Iniciais do nome, idade, sexo, etnia, estado civil, nacionalidade, naturalidade, cidade em que reside, escolaridade, profissão, ocupação e clínica onde foi internado.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Data de Admissão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Data do início do tratamento/internação.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Queixa Principal e História da Doença Atual (HDA).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Motivo pelo qual o paciente procurou atendimento. Início da doença, modo de evolução e tratamento efetuados, intercorrência de outras doenças e relação com problemas atuais.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História Patológica Pregressa (HPP)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Breve relato das doenças ocorridas anteriormente.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História Familiar (HF)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Saúde e causa da morte dos pais, filhos e colaterais.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História Social (HS)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Condições de habitação, tabagismo, alcoolismo e uso de drogas. Renda familiar (em salários mínimos).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Diagnóstico Médico ou Suspeitas Diagnósticas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Doença principal e outras doenças (quando for o caso).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Análise Fisiopatológica e Nutricional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Referencial teórico sobre a doença-base do paciente, objeto do caso</w:t>
      </w:r>
      <w:r>
        <w:rPr>
          <w:rFonts w:ascii="Arial" w:hAnsi="Arial" w:cs="Arial"/>
          <w:lang w:val="pt-BR"/>
        </w:rPr>
        <w:t xml:space="preserve"> clínico. Implicações da doença</w:t>
      </w:r>
      <w:r w:rsidRPr="00980CC0">
        <w:rPr>
          <w:rFonts w:ascii="Arial" w:hAnsi="Arial" w:cs="Arial"/>
          <w:lang w:val="pt-BR"/>
        </w:rPr>
        <w:t xml:space="preserve"> no estado nutricional. Recomendações nutricionais ou diretrizes nutricionais para as doenças.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Avaliação Antropométrica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Peso atual, altura, IMC, percentuais de massa magra e de gordura corporal, CB, CMB, perímetro da cintura, entre outros.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Exame Físico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 xml:space="preserve">Cabelo, face, mucosa ocular, lábios, língua, gengiva, pele, unhas e presença de edema, desidratação, quadríceps, clavícula, proeminências costais, musculatura temporal, bola gordurosa de </w:t>
      </w:r>
      <w:proofErr w:type="spellStart"/>
      <w:r w:rsidRPr="00980CC0">
        <w:rPr>
          <w:rFonts w:ascii="Arial" w:hAnsi="Arial" w:cs="Arial"/>
          <w:lang w:val="pt-BR"/>
        </w:rPr>
        <w:t>Bichart</w:t>
      </w:r>
      <w:proofErr w:type="spellEnd"/>
      <w:r w:rsidRPr="00980CC0">
        <w:rPr>
          <w:rFonts w:ascii="Arial" w:hAnsi="Arial" w:cs="Arial"/>
          <w:lang w:val="pt-BR"/>
        </w:rPr>
        <w:t>, entre outros.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Exames Laboratoriais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Análise completa dos dados laboratoriais.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História Dietética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Avaliação do consumo alimentar por meio de inquéritos alimentares, hábitos, tabus, preferências, aversões, alergias alimentares, alimentos que provocam transtornos no TGI.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Interação Drogas X Nutrientes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Descrição objetiva do uso de medicamentos e suas interações com os nutrientes e o estado nutricional.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Diagnóstico Nutricional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Fundamentação teórica do diagnóstico, considerando a associação de todos os dados coletados.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Prescrição Dietoterápica: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 xml:space="preserve">Via de administração (justificada). Características químicas (VET, </w:t>
      </w:r>
      <w:proofErr w:type="spellStart"/>
      <w:r w:rsidRPr="00980CC0">
        <w:rPr>
          <w:rFonts w:ascii="Arial" w:hAnsi="Arial" w:cs="Arial"/>
          <w:lang w:val="pt-BR"/>
        </w:rPr>
        <w:t>macronutrientes</w:t>
      </w:r>
      <w:proofErr w:type="spellEnd"/>
      <w:r w:rsidRPr="00980CC0">
        <w:rPr>
          <w:rFonts w:ascii="Arial" w:hAnsi="Arial" w:cs="Arial"/>
          <w:lang w:val="pt-BR"/>
        </w:rPr>
        <w:t xml:space="preserve">, micronutrientes, fibras e líquidos - considerar a interação drogas x nutrientes) e físicas (consistência, fracionamento, volume e temperatura) (justificada). Objetivos da </w:t>
      </w:r>
      <w:proofErr w:type="spellStart"/>
      <w:r w:rsidRPr="00980CC0">
        <w:rPr>
          <w:rFonts w:ascii="Arial" w:hAnsi="Arial" w:cs="Arial"/>
          <w:lang w:val="pt-BR"/>
        </w:rPr>
        <w:t>dietoterapia</w:t>
      </w:r>
      <w:proofErr w:type="spellEnd"/>
      <w:r w:rsidRPr="00980CC0">
        <w:rPr>
          <w:rFonts w:ascii="Arial" w:hAnsi="Arial" w:cs="Arial"/>
          <w:lang w:val="pt-BR"/>
        </w:rPr>
        <w:t xml:space="preserve"> adotada.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Evolução do Caso Clínico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Evolução da conduta dietoterápica (prescrição dietoterápica inicial e evolução, características químicas e físicas do cardápio). Relatar a evolução do caso levando em consideração a interpretação de dados antropométricos, clínicos, bioquímicos, dietéticos, interação drogas-nutrientes e prognóstico da doença.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Orientação de alta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Discussão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Discutir o caso fazendo uma análise crítica dos resultados encontrados e utilizar também dados da literatura, em especial quanto ao prognóstico nutricional e a terapêutica adotada.</w:t>
      </w:r>
    </w:p>
    <w:p w:rsidR="00B45F98" w:rsidRPr="00980CC0" w:rsidRDefault="00B45F98" w:rsidP="00B45F98">
      <w:pPr>
        <w:spacing w:after="200" w:line="276" w:lineRule="auto"/>
        <w:jc w:val="both"/>
        <w:rPr>
          <w:rFonts w:ascii="Arial" w:hAnsi="Arial" w:cs="Arial"/>
          <w:b/>
          <w:lang w:val="pt-BR"/>
        </w:rPr>
      </w:pPr>
      <w:r w:rsidRPr="00980CC0">
        <w:rPr>
          <w:rFonts w:ascii="Arial" w:hAnsi="Arial" w:cs="Arial"/>
          <w:b/>
          <w:lang w:val="pt-BR"/>
        </w:rPr>
        <w:t>Conclusão</w:t>
      </w:r>
    </w:p>
    <w:p w:rsidR="00B45F98" w:rsidRPr="00A235FB" w:rsidRDefault="00B45F98" w:rsidP="00B45F98">
      <w:pPr>
        <w:spacing w:after="200" w:line="276" w:lineRule="auto"/>
        <w:jc w:val="both"/>
        <w:rPr>
          <w:rFonts w:ascii="Arial" w:hAnsi="Arial" w:cs="Arial"/>
          <w:lang w:val="pt-BR"/>
        </w:rPr>
      </w:pPr>
      <w:r w:rsidRPr="00980CC0">
        <w:rPr>
          <w:rFonts w:ascii="Arial" w:hAnsi="Arial" w:cs="Arial"/>
          <w:lang w:val="pt-BR"/>
        </w:rPr>
        <w:t>A conclusão deve ser descrita de forma objetiva e abordar a finalidade da intervenção nutricional, resultados obtidos durante o acompanhamento e prognóstico clínico- nutricional do paciente.</w:t>
      </w:r>
    </w:p>
    <w:p w:rsidR="00B45F98" w:rsidRPr="00BC74F8" w:rsidRDefault="00B45F98" w:rsidP="00B45F98">
      <w:pPr>
        <w:spacing w:after="200" w:line="276" w:lineRule="auto"/>
        <w:rPr>
          <w:rFonts w:ascii="Arial" w:hAnsi="Arial" w:cs="Arial"/>
          <w:b/>
          <w:sz w:val="18"/>
          <w:szCs w:val="18"/>
          <w:u w:val="single"/>
          <w:lang w:val="pt-BR"/>
        </w:rPr>
      </w:pPr>
    </w:p>
    <w:p w:rsidR="00230C4C" w:rsidRPr="00B45F98" w:rsidRDefault="00230C4C">
      <w:pPr>
        <w:rPr>
          <w:lang w:val="pt-BR"/>
        </w:rPr>
      </w:pPr>
      <w:bookmarkStart w:id="0" w:name="_GoBack"/>
      <w:bookmarkEnd w:id="0"/>
    </w:p>
    <w:sectPr w:rsidR="00230C4C" w:rsidRPr="00B45F98" w:rsidSect="00B45F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A13EB"/>
    <w:multiLevelType w:val="hybridMultilevel"/>
    <w:tmpl w:val="5EE2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8"/>
    <w:rsid w:val="00230C4C"/>
    <w:rsid w:val="00B45F98"/>
    <w:rsid w:val="00D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4892-1CD2-DB43-B04A-FA4EB956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98"/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7230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Desirrê Morais Dias</dc:creator>
  <cp:keywords/>
  <dc:description/>
  <cp:lastModifiedBy>Desirrê Morais Dias</cp:lastModifiedBy>
  <cp:revision>1</cp:revision>
  <dcterms:created xsi:type="dcterms:W3CDTF">2021-12-21T16:46:00Z</dcterms:created>
  <dcterms:modified xsi:type="dcterms:W3CDTF">2021-12-21T16:47:00Z</dcterms:modified>
</cp:coreProperties>
</file>